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81" w:rsidRPr="003D5172" w:rsidRDefault="00405581" w:rsidP="00405581">
      <w:pPr>
        <w:spacing w:after="0"/>
        <w:rPr>
          <w:rFonts w:ascii="Calisto MT" w:hAnsi="Calisto MT"/>
          <w:b/>
        </w:rPr>
      </w:pPr>
    </w:p>
    <w:p w:rsidR="00405581" w:rsidRPr="00BC6588" w:rsidRDefault="00405581" w:rsidP="00405581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LEARNING </w:t>
      </w:r>
      <w:r w:rsidRPr="003D5172">
        <w:rPr>
          <w:rFonts w:ascii="Calisto MT" w:hAnsi="Calisto MT"/>
          <w:b/>
          <w:sz w:val="28"/>
          <w:szCs w:val="28"/>
        </w:rPr>
        <w:t xml:space="preserve">CENTERS </w:t>
      </w:r>
      <w:r>
        <w:rPr>
          <w:rFonts w:ascii="Calisto MT" w:hAnsi="Calisto MT"/>
          <w:b/>
          <w:sz w:val="28"/>
          <w:szCs w:val="28"/>
        </w:rPr>
        <w:t>SUGGESTED MATERIALS</w:t>
      </w:r>
      <w:r>
        <w:rPr>
          <w:rStyle w:val="FootnoteReference"/>
          <w:rFonts w:ascii="Calisto MT" w:hAnsi="Calisto MT"/>
          <w:b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1"/>
        <w:tblDescription w:val="This table provides a list of skills and concepts that students develop through the Art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Art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  <w:b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  <w:b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tabs>
                <w:tab w:val="left" w:pos="356"/>
              </w:tabs>
              <w:spacing w:after="0"/>
              <w:ind w:left="-4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art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Self-expression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Pride and confidence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Expressive skills in describing artwork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Decision-making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Imagination and creativity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Cause and effect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Modeling clay, play dough</w:t>
            </w:r>
            <w:r>
              <w:rPr>
                <w:rFonts w:ascii="Calisto MT" w:hAnsi="Calisto MT"/>
              </w:rPr>
              <w:t>,</w:t>
            </w:r>
            <w:r w:rsidRPr="003D5172">
              <w:rPr>
                <w:rFonts w:ascii="Calisto MT" w:hAnsi="Calisto MT"/>
              </w:rPr>
              <w:t xml:space="preserve"> tools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Easels</w:t>
            </w:r>
            <w:r>
              <w:rPr>
                <w:rFonts w:ascii="Calisto MT" w:hAnsi="Calisto MT"/>
              </w:rPr>
              <w:t>, clipboards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Paint, brushes, sponges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Pencils, c</w:t>
            </w:r>
            <w:r w:rsidRPr="003D5172">
              <w:rPr>
                <w:rFonts w:ascii="Calisto MT" w:hAnsi="Calisto MT"/>
              </w:rPr>
              <w:t>rayons, markers</w:t>
            </w:r>
            <w:r>
              <w:rPr>
                <w:rFonts w:ascii="Calisto MT" w:hAnsi="Calisto MT"/>
              </w:rPr>
              <w:t xml:space="preserve">, </w:t>
            </w:r>
            <w:r w:rsidRPr="003D5172">
              <w:rPr>
                <w:rFonts w:ascii="Calisto MT" w:hAnsi="Calisto MT"/>
              </w:rPr>
              <w:t>chalk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Scissors, paste, </w:t>
            </w:r>
            <w:r w:rsidRPr="003D5172">
              <w:rPr>
                <w:rFonts w:ascii="Calisto MT" w:hAnsi="Calisto MT"/>
              </w:rPr>
              <w:t>glue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Yarn, ribbon, string, pipe cleaners, glitter, collage material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Colored paper</w:t>
            </w:r>
            <w:r>
              <w:rPr>
                <w:rFonts w:ascii="Calisto MT" w:hAnsi="Calisto MT"/>
              </w:rPr>
              <w:t xml:space="preserve">, tissue paper, crepe paper, </w:t>
            </w:r>
            <w:r w:rsidRPr="003D5172">
              <w:rPr>
                <w:rFonts w:ascii="Calisto MT" w:hAnsi="Calisto MT"/>
              </w:rPr>
              <w:t>writing paper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Wall paper scraps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Fabric scraps, felt, lace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Magazines, catalogues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Smocks, aprons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Drying rack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Task cards for following directions to make open-ended art projects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Books about art (colors, shapes, </w:t>
            </w:r>
            <w:r>
              <w:rPr>
                <w:rFonts w:ascii="Calisto MT" w:hAnsi="Calisto MT"/>
              </w:rPr>
              <w:t>etc.),</w:t>
            </w:r>
            <w:r w:rsidRPr="003D5172">
              <w:rPr>
                <w:rFonts w:ascii="Calisto MT" w:hAnsi="Calisto MT"/>
              </w:rPr>
              <w:t xml:space="preserve"> famous artists</w:t>
            </w:r>
            <w:r>
              <w:rPr>
                <w:rFonts w:ascii="Calisto MT" w:hAnsi="Calisto MT"/>
              </w:rPr>
              <w:t>,</w:t>
            </w:r>
            <w:r w:rsidRPr="003D5172">
              <w:rPr>
                <w:rFonts w:ascii="Calisto MT" w:hAnsi="Calisto MT"/>
              </w:rPr>
              <w:t xml:space="preserve"> and their work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  <w:bookmarkStart w:id="0" w:name="_GoBack"/>
      <w:bookmarkEnd w:id="0"/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2"/>
        <w:tblDescription w:val="This table provides a list of skills and concepts that students develop through the Blocks/Construction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291BEC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 w:rsidRPr="00291BEC">
              <w:rPr>
                <w:rFonts w:ascii="Calisto MT" w:hAnsi="Calisto MT"/>
                <w:b/>
              </w:rPr>
              <w:t>Blocks/Construction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block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Gross a</w:t>
            </w:r>
            <w:r w:rsidRPr="003D5172">
              <w:rPr>
                <w:rFonts w:ascii="Calisto MT" w:hAnsi="Calisto MT"/>
              </w:rPr>
              <w:t>nd fine motor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 and sense of balance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Cooperation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Self-esteem and self-confidence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 and communication skills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Comparative language, labeling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Concepts of number, size, shape, length, height, weight, area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Cause-effect relationships</w:t>
            </w:r>
          </w:p>
        </w:tc>
        <w:tc>
          <w:tcPr>
            <w:tcW w:w="2500" w:type="pct"/>
          </w:tcPr>
          <w:p w:rsidR="00405581" w:rsidRPr="007F7D56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7F7D56">
              <w:rPr>
                <w:rFonts w:ascii="Calisto MT" w:hAnsi="Calisto MT"/>
              </w:rPr>
              <w:t xml:space="preserve">Wooden unit blocks, </w:t>
            </w:r>
            <w:r>
              <w:rPr>
                <w:rFonts w:ascii="Calisto MT" w:hAnsi="Calisto MT"/>
              </w:rPr>
              <w:t>c</w:t>
            </w:r>
            <w:r w:rsidRPr="007F7D56">
              <w:rPr>
                <w:rFonts w:ascii="Calisto MT" w:hAnsi="Calisto MT"/>
              </w:rPr>
              <w:t>ardboard blocks</w:t>
            </w:r>
            <w:r>
              <w:rPr>
                <w:rFonts w:ascii="Calisto MT" w:hAnsi="Calisto MT"/>
              </w:rPr>
              <w:t>, interlocking blocks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Alphabet blocks</w:t>
            </w:r>
            <w:r>
              <w:rPr>
                <w:rFonts w:ascii="Calisto MT" w:hAnsi="Calisto MT"/>
              </w:rPr>
              <w:t>, pattern blocks</w:t>
            </w:r>
          </w:p>
          <w:p w:rsidR="00405581" w:rsidRPr="006B2CB5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6B2CB5">
              <w:rPr>
                <w:rFonts w:ascii="Calisto MT" w:hAnsi="Calisto MT"/>
              </w:rPr>
              <w:t>Bristle blocks, foam blocks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Lincoln logs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Boxes, p</w:t>
            </w:r>
            <w:r w:rsidRPr="003D5172">
              <w:rPr>
                <w:rFonts w:ascii="Calisto MT" w:hAnsi="Calisto MT"/>
              </w:rPr>
              <w:t>lanks and ramps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Block play props (</w:t>
            </w:r>
            <w:r>
              <w:rPr>
                <w:rFonts w:ascii="Calisto MT" w:hAnsi="Calisto MT"/>
              </w:rPr>
              <w:t xml:space="preserve">maps, </w:t>
            </w:r>
            <w:r w:rsidRPr="003D5172">
              <w:rPr>
                <w:rFonts w:ascii="Calisto MT" w:hAnsi="Calisto MT"/>
              </w:rPr>
              <w:t>vehicles, toy animals, people, materials from nature)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Pictures of homes around the world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Clipboard, paper for drawing/writing, graph paper for drawing and designing</w:t>
            </w:r>
          </w:p>
          <w:p w:rsidR="00405581" w:rsidRPr="006B2CB5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6B2CB5">
              <w:rPr>
                <w:rFonts w:ascii="Calisto MT" w:hAnsi="Calisto MT"/>
              </w:rPr>
              <w:t xml:space="preserve">Floor plans, vinyl floor mats for designing neighborhoods and </w:t>
            </w:r>
            <w:r>
              <w:rPr>
                <w:rFonts w:ascii="Calisto MT" w:hAnsi="Calisto MT"/>
              </w:rPr>
              <w:t>streets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Books about architects, engineers and famous building projects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3"/>
        <w:tblDescription w:val="This table provides a list of skills and concepts that students develop through the Dramatic Play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DE0F93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Dramatic Play 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62328F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E21A4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62328F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Some of the skills being developed through the dramatic play center include: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Gross and fine motor</w:t>
            </w:r>
            <w:r>
              <w:rPr>
                <w:rFonts w:ascii="Calisto MT" w:hAnsi="Calisto MT"/>
              </w:rPr>
              <w:t xml:space="preserve"> control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Visual discrimination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Eye-hand coordination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Expression of feelings and emotions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Awareness of self, family, society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Cooperation, sharing, taking turns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Oral communication skills, vocabulary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Creativity, imagination, abstract thinking</w:t>
            </w:r>
          </w:p>
        </w:tc>
        <w:tc>
          <w:tcPr>
            <w:tcW w:w="2500" w:type="pct"/>
          </w:tcPr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Child-sized furniture that can be arranged to make environments such as a house, store, airport, stage, construction site, restaurant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Multiethnic dolls and clothes</w:t>
            </w:r>
          </w:p>
          <w:p w:rsidR="00405581" w:rsidRPr="00A80785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Dress up clothes, uniforms, scarves, belts, hats (that can be sanitized after use), shoes, wallets, purses, suitcases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Occupational props (doctor’s kit, fire hose, cash register, play money, tool belt, clipboard)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Cooking supplies (measuring cups and spoons, bowls, utensils, pots and pans, dishes, muffin tins, cake pans, food containers, plastic food, empty food boxes, apron, dish towels)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Recipe cards and cookbooks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Cleaning supplies (broom, dust pan, duster, mop, ironing board/iron)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Doll house, furniture</w:t>
            </w:r>
            <w:r>
              <w:rPr>
                <w:rFonts w:ascii="Calisto MT" w:hAnsi="Calisto MT"/>
              </w:rPr>
              <w:t xml:space="preserve"> and</w:t>
            </w:r>
            <w:r w:rsidRPr="0062328F">
              <w:rPr>
                <w:rFonts w:ascii="Calisto MT" w:hAnsi="Calisto MT"/>
              </w:rPr>
              <w:t xml:space="preserve"> accessories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639A7">
              <w:rPr>
                <w:rFonts w:ascii="Calisto MT" w:hAnsi="Calisto MT"/>
              </w:rPr>
              <w:t>Vase, flowers, baskets, fruit</w:t>
            </w:r>
          </w:p>
          <w:p w:rsidR="00405581" w:rsidRPr="00AE6D69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Telephone, cell phone, clock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F</w:t>
            </w:r>
            <w:r w:rsidRPr="003E21A4">
              <w:rPr>
                <w:rFonts w:ascii="Calisto MT" w:hAnsi="Calisto MT"/>
              </w:rPr>
              <w:t>ull-length mirror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Puppet theatre, puppets, story gloves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Flannel board, flannel story props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Art materials to create scenery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 xml:space="preserve">Costumes, character tags, </w:t>
            </w:r>
            <w:r>
              <w:rPr>
                <w:rFonts w:ascii="Calisto MT" w:hAnsi="Calisto MT"/>
              </w:rPr>
              <w:t xml:space="preserve">plays, </w:t>
            </w:r>
            <w:r w:rsidRPr="003E21A4">
              <w:rPr>
                <w:rFonts w:ascii="Calisto MT" w:hAnsi="Calisto MT"/>
              </w:rPr>
              <w:t>audience cue cards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Books, n</w:t>
            </w:r>
            <w:r w:rsidRPr="003E21A4">
              <w:rPr>
                <w:rFonts w:ascii="Calisto MT" w:hAnsi="Calisto MT"/>
              </w:rPr>
              <w:t>otepad, paper, pencils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4"/>
        <w:tblDescription w:val="This table provides a list of skills and concepts that students develop through the Literacy, Language, and Writing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  <w:b/>
              </w:rPr>
              <w:t>Literacy, Language and Writing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literacy, language</w:t>
            </w:r>
            <w:r>
              <w:rPr>
                <w:rFonts w:ascii="Calisto MT" w:hAnsi="Calisto MT"/>
              </w:rPr>
              <w:t>,</w:t>
            </w:r>
            <w:r w:rsidRPr="003D5172">
              <w:rPr>
                <w:rFonts w:ascii="Calisto MT" w:hAnsi="Calisto MT"/>
              </w:rPr>
              <w:t xml:space="preserve"> and writing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</w:t>
            </w:r>
            <w:r>
              <w:rPr>
                <w:rFonts w:ascii="Calisto MT" w:hAnsi="Calisto MT"/>
              </w:rPr>
              <w:t xml:space="preserve"> control</w:t>
            </w:r>
            <w:r w:rsidRPr="003D5172">
              <w:rPr>
                <w:rFonts w:ascii="Calisto MT" w:hAnsi="Calisto MT"/>
              </w:rPr>
              <w:t xml:space="preserve"> and 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Visual and auditory discrimination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Self-control, self-esteem and self-confidence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Understanding of the importance of sounds and print in communication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Sound memory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Comprehension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Listening skills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Verbal expression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Recalling, predicting, sequencing, storytelling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Decision-making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Sharing time and materials with others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Fiction, nonfiction and poetry books of all sizes and genres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Board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Texture/touch books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Picture books without words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Predictable books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Concept books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Traditional literature including fables, myths, legends, tales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Historical fiction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Chapter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Magazines and newspapers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Audio-books</w:t>
            </w:r>
            <w:r>
              <w:rPr>
                <w:rFonts w:ascii="Calisto MT" w:hAnsi="Calisto MT"/>
              </w:rPr>
              <w:t xml:space="preserve"> (including ones that match English Learners’ languages)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Books made by children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Theme related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Newspapers and magazines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Linguistically and culturally diverse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Stuffed animals/dolls/puppets associated with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Paper, tracing paper, envelopes, cards, postcards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Pens, pencils, colored pencils, markers, crayons, highlighters, spacer sticks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 xml:space="preserve">Chalkboards with chalk, </w:t>
            </w:r>
            <w:r>
              <w:rPr>
                <w:rFonts w:ascii="Calisto MT" w:hAnsi="Calisto MT"/>
              </w:rPr>
              <w:t>w</w:t>
            </w:r>
            <w:r w:rsidRPr="003D5172">
              <w:rPr>
                <w:rFonts w:ascii="Calisto MT" w:hAnsi="Calisto MT"/>
              </w:rPr>
              <w:t>hite boards with markers, iPads</w:t>
            </w:r>
            <w:r>
              <w:rPr>
                <w:rFonts w:ascii="Calisto MT" w:hAnsi="Calisto MT"/>
              </w:rPr>
              <w:t>, clipboards, pointers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Manipulative letters, stamps, cards, letter and number cutters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Flannel boards with pictures, letters, words, numbers, nursery rhyme felt pieces, Tell Again story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Word bank cards-sight words, picture/word vocabulary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Picture dictionary, word books, beginner dictionaries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Sentence strips, story prompts, word search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Games (matching letters, sounds, opposites, sequence, go-togethers)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Bookmarks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Listening center, tapes, CDs, headsets,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Hand mirror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Book shelves, chairs, rocking chair, cozy floor covering and pillows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5"/>
        <w:tblDescription w:val="This table provides a list of skills and concepts that students develop through the Mathmatics/Problem Solving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8D671C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Mathematics/Problem Solving 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mathematics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Sorting, matching, classifying, sequencing, patterning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Counting, number combinations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Self-control, perseverance, problem solving, confidence 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Asking questions, explaining solutions</w:t>
            </w:r>
          </w:p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Pattern blocks and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Objects to sort and count (buttons, keys, pasta, shells, paper clips, clothespins, beads)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 xml:space="preserve">Number stencils, </w:t>
            </w:r>
            <w:r>
              <w:rPr>
                <w:rFonts w:ascii="Calisto MT" w:hAnsi="Calisto MT"/>
              </w:rPr>
              <w:t xml:space="preserve">number </w:t>
            </w:r>
            <w:r w:rsidRPr="003D5172">
              <w:rPr>
                <w:rFonts w:ascii="Calisto MT" w:hAnsi="Calisto MT"/>
              </w:rPr>
              <w:t xml:space="preserve">stamps, </w:t>
            </w:r>
            <w:r>
              <w:rPr>
                <w:rFonts w:ascii="Calisto MT" w:hAnsi="Calisto MT"/>
              </w:rPr>
              <w:t xml:space="preserve">number </w:t>
            </w:r>
            <w:r w:rsidRPr="003D5172">
              <w:rPr>
                <w:rFonts w:ascii="Calisto MT" w:hAnsi="Calisto MT"/>
              </w:rPr>
              <w:t>lines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proofErr w:type="spellStart"/>
            <w:r>
              <w:rPr>
                <w:rFonts w:ascii="Calisto MT" w:hAnsi="Calisto MT"/>
              </w:rPr>
              <w:t>Subitizing</w:t>
            </w:r>
            <w:proofErr w:type="spellEnd"/>
            <w:r>
              <w:rPr>
                <w:rFonts w:ascii="Calisto MT" w:hAnsi="Calisto MT"/>
              </w:rPr>
              <w:t xml:space="preserve"> dominoes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Linking cubes and building toys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Colored cubes and tiles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Base ten blocks</w:t>
            </w:r>
          </w:p>
          <w:p w:rsidR="00405581" w:rsidRPr="00C6145E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C6145E">
              <w:rPr>
                <w:rFonts w:ascii="Calisto MT" w:hAnsi="Calisto MT"/>
              </w:rPr>
              <w:t>Geoboards, bands, peg boards</w:t>
            </w:r>
            <w:r>
              <w:rPr>
                <w:rFonts w:ascii="Calisto MT" w:hAnsi="Calisto MT"/>
              </w:rPr>
              <w:t>, pegs</w:t>
            </w:r>
          </w:p>
          <w:p w:rsidR="00405581" w:rsidRPr="00AE6D69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AE6D69">
              <w:rPr>
                <w:rFonts w:ascii="Calisto MT" w:hAnsi="Calisto MT"/>
              </w:rPr>
              <w:t>Lacing boards, beads and string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Sorting trays/bowls</w:t>
            </w:r>
          </w:p>
          <w:p w:rsidR="00405581" w:rsidRPr="00AE6D69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AE6D69">
              <w:rPr>
                <w:rFonts w:ascii="Calisto MT" w:hAnsi="Calisto MT"/>
              </w:rPr>
              <w:t>Tangrams, puzzles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Tools for measuring (</w:t>
            </w:r>
            <w:r>
              <w:rPr>
                <w:rFonts w:ascii="Calisto MT" w:hAnsi="Calisto MT"/>
              </w:rPr>
              <w:t xml:space="preserve">scale, </w:t>
            </w:r>
            <w:r w:rsidRPr="003D5172">
              <w:rPr>
                <w:rFonts w:ascii="Calisto MT" w:hAnsi="Calisto MT"/>
              </w:rPr>
              <w:t>rulers, measuring spoons, yardsticks, timer</w:t>
            </w:r>
            <w:r>
              <w:rPr>
                <w:rFonts w:ascii="Calisto MT" w:hAnsi="Calisto MT"/>
              </w:rPr>
              <w:t>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Real and play money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Calculators, cash register, adding machine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Notepad, receipts, paper and pencils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Math related books, songs, poems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Math journal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Vocabulary word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Clipboard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6"/>
        <w:tblDescription w:val="This table provides a list of skills and concepts that students develop through the Music and Movement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432"/>
        </w:trPr>
        <w:tc>
          <w:tcPr>
            <w:tcW w:w="5000" w:type="pct"/>
            <w:gridSpan w:val="2"/>
            <w:vAlign w:val="center"/>
          </w:tcPr>
          <w:p w:rsidR="00405581" w:rsidRPr="00DE6EF9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Music and Movement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music and movement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Gross and fine</w:t>
            </w:r>
            <w:r w:rsidRPr="003D5172">
              <w:rPr>
                <w:rFonts w:ascii="Calisto MT" w:hAnsi="Calisto MT"/>
              </w:rPr>
              <w:t xml:space="preserve"> motor</w:t>
            </w:r>
            <w:r>
              <w:rPr>
                <w:rFonts w:ascii="Calisto MT" w:hAnsi="Calisto MT"/>
              </w:rPr>
              <w:t xml:space="preserve">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Rhythm, balance, spatial awareness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Express feelings, emotions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Self-concept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Cooperation with others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Listening and auditory discrimination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Creative imagination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Exploration, discovery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Rhythm sticks, drums, bells, cymbals, shakers, maracas, sand blocks, chi</w:t>
            </w:r>
            <w:r>
              <w:rPr>
                <w:rFonts w:ascii="Calisto MT" w:hAnsi="Calisto MT"/>
              </w:rPr>
              <w:t>mes, triangles, finger cymbals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Multicultural musical instruments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Materials for creating instruments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Guitar, recorders</w:t>
            </w:r>
            <w:r>
              <w:rPr>
                <w:rFonts w:ascii="Calisto MT" w:hAnsi="Calisto MT"/>
              </w:rPr>
              <w:t>, song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Piano or keyboard</w:t>
            </w:r>
            <w:r>
              <w:rPr>
                <w:rFonts w:ascii="Calisto MT" w:hAnsi="Calisto MT"/>
              </w:rPr>
              <w:t>, CD player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Cassette recorder, cassettes, blank tapes</w:t>
            </w:r>
            <w:r>
              <w:rPr>
                <w:rFonts w:ascii="Calisto MT" w:hAnsi="Calisto MT"/>
              </w:rPr>
              <w:t>, radio, microphones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Linguistically and culturally diverse music selections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Scarves, ballet shoes, hats, other dance props/costumes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Exercise mats, tapes, videos, props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Mirror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Paper and pencils</w:t>
            </w:r>
            <w:r>
              <w:rPr>
                <w:rFonts w:ascii="Calisto MT" w:hAnsi="Calisto MT"/>
              </w:rPr>
              <w:t>, clipboard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Books about music and musicians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Vocabulary word cards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7"/>
        <w:tblDescription w:val="This table provides a list of skills and concepts that students develop through the Science and Investigation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473B08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Science and Investigation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5D2C6A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E21A4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5D2C6A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Some of the skills being developed through the science and investigation center include: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Eye-hand coordination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Fine motor control and balance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Cooperation with others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Pride in seeing experiment to completion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Vocabulary and verbal expression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Thinking, reasoning, observing, exploring, questioning, problem solving, discovering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Persistence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Self-control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Cause and effect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Creativity</w:t>
            </w:r>
          </w:p>
          <w:p w:rsidR="00405581" w:rsidRPr="003E21A4" w:rsidRDefault="00405581" w:rsidP="004A50F5">
            <w:pPr>
              <w:pStyle w:val="ListParagraph"/>
              <w:spacing w:after="0"/>
              <w:ind w:left="356"/>
              <w:rPr>
                <w:rFonts w:ascii="Calisto MT" w:hAnsi="Calisto MT"/>
              </w:rPr>
            </w:pPr>
          </w:p>
        </w:tc>
        <w:tc>
          <w:tcPr>
            <w:tcW w:w="2500" w:type="pct"/>
          </w:tcPr>
          <w:p w:rsidR="00405581" w:rsidRPr="003E21A4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 xml:space="preserve">Scales, magnifying glasses, binoculars, measuring tools, thermometers and </w:t>
            </w:r>
            <w:r>
              <w:rPr>
                <w:rFonts w:ascii="Calisto MT" w:hAnsi="Calisto MT"/>
              </w:rPr>
              <w:t xml:space="preserve">related </w:t>
            </w:r>
            <w:r w:rsidRPr="003E21A4">
              <w:rPr>
                <w:rFonts w:ascii="Calisto MT" w:hAnsi="Calisto MT"/>
              </w:rPr>
              <w:t>books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Content based material such as batteries, wires, bells and flashlight bulbs, magnets</w:t>
            </w:r>
            <w:r>
              <w:rPr>
                <w:rFonts w:ascii="Calisto MT" w:hAnsi="Calisto MT"/>
              </w:rPr>
              <w:t>,</w:t>
            </w:r>
            <w:r w:rsidRPr="005D2C6A">
              <w:rPr>
                <w:rFonts w:ascii="Calisto MT" w:hAnsi="Calisto MT"/>
              </w:rPr>
              <w:t xml:space="preserve"> and corresponding books (</w:t>
            </w:r>
            <w:r>
              <w:rPr>
                <w:rFonts w:ascii="Calisto MT" w:hAnsi="Calisto MT"/>
              </w:rPr>
              <w:t>be careful of</w:t>
            </w:r>
            <w:r w:rsidRPr="005D2C6A">
              <w:rPr>
                <w:rFonts w:ascii="Calisto MT" w:hAnsi="Calisto MT"/>
              </w:rPr>
              <w:t xml:space="preserve"> age appropriateness for safety concerns)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Collections (rocks, shells, nests, insects) and corresponding books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Discovery tubes, mirrors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Science journals, writing utensils, clipboards</w:t>
            </w:r>
            <w:r>
              <w:rPr>
                <w:rFonts w:ascii="Calisto MT" w:hAnsi="Calisto MT"/>
              </w:rPr>
              <w:t>, lab coat, goggles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Simple machines (pulleys, gears, wheels)</w:t>
            </w:r>
            <w:r w:rsidRPr="005D2C6A">
              <w:rPr>
                <w:rFonts w:ascii="Calisto MT" w:hAnsi="Calisto MT"/>
              </w:rPr>
              <w:t>and corresponding books</w:t>
            </w:r>
          </w:p>
          <w:p w:rsidR="00405581" w:rsidRPr="00006877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Woodworking supplies (bench, crab mallets, hammer, saw, screwdriver, clamp, drill, ruler, wood, pegs</w:t>
            </w:r>
            <w:r>
              <w:rPr>
                <w:rFonts w:ascii="Calisto MT" w:hAnsi="Calisto MT"/>
              </w:rPr>
              <w:t>,</w:t>
            </w:r>
            <w:r w:rsidRPr="005D2C6A">
              <w:rPr>
                <w:rFonts w:ascii="Calisto MT" w:hAnsi="Calisto MT"/>
              </w:rPr>
              <w:t xml:space="preserve"> and Styrofoam)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Discovery sand/water table with lid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Sand supplies (sand tables, sifters, funnels, shovels, pails, rakes, molds, measuring cups, spoons, and objects for sifting)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Water supplies (pumps, eye droppers, food coloring, water wheel, bottles, tubing, pitchers,)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Gardening tools, watering cans, seeds, bulbs, plants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 xml:space="preserve">Other fillers for the </w:t>
            </w:r>
            <w:r>
              <w:rPr>
                <w:rFonts w:ascii="Calisto MT" w:hAnsi="Calisto MT"/>
              </w:rPr>
              <w:t>d</w:t>
            </w:r>
            <w:r w:rsidRPr="005D2C6A">
              <w:rPr>
                <w:rFonts w:ascii="Calisto MT" w:hAnsi="Calisto MT"/>
              </w:rPr>
              <w:t>iscovery table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Items of nature (feathers, bird nests sealed in plastic for safety, dried leaves, soil, seeds, non-poisonous berries, pods, sticks, pinecones, pebbles, rocks)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Animal environments and animals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Globe, maps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Writing materials, clipboard, books about science and nature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Vocabulary word cards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8"/>
        <w:tblDescription w:val="This table provides a list of skills and concepts that students develop through the Technology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473B08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Technology 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technology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</w:t>
            </w:r>
            <w:r>
              <w:rPr>
                <w:rFonts w:ascii="Calisto MT" w:hAnsi="Calisto MT"/>
              </w:rPr>
              <w:t xml:space="preserve">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Visual perception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Responsibility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Cooperation with others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Persistence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 and linking words to pictures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Cause and effect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Following directions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SMARTT</w:t>
            </w:r>
            <w:r w:rsidRPr="003D5172">
              <w:rPr>
                <w:rFonts w:ascii="Calisto MT" w:hAnsi="Calisto MT"/>
              </w:rPr>
              <w:t>able</w:t>
            </w:r>
            <w:proofErr w:type="spellEnd"/>
            <w:r w:rsidRPr="003D5172">
              <w:rPr>
                <w:rFonts w:ascii="Calisto MT" w:hAnsi="Calisto MT"/>
              </w:rPr>
              <w:t xml:space="preserve">, </w:t>
            </w:r>
            <w:proofErr w:type="spellStart"/>
            <w:r>
              <w:rPr>
                <w:rFonts w:ascii="Calisto MT" w:hAnsi="Calisto MT"/>
              </w:rPr>
              <w:t>SMARTBoard</w:t>
            </w:r>
            <w:proofErr w:type="spellEnd"/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Digital books</w:t>
            </w:r>
            <w:r>
              <w:rPr>
                <w:rFonts w:ascii="Calisto MT" w:hAnsi="Calisto MT"/>
              </w:rPr>
              <w:t>, tablets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CD and MP3 players, headphones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Computer, software, mouse, mouse pad, surge protector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Projector and screen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Digital camera, video camera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Web design programs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Educational video games</w:t>
            </w:r>
            <w:r>
              <w:rPr>
                <w:rFonts w:ascii="Calisto MT" w:hAnsi="Calisto MT"/>
              </w:rPr>
              <w:t xml:space="preserve"> that are interactive and developmentally appropriate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Digital clock, watches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Paper, pens, clipboard</w:t>
            </w:r>
          </w:p>
        </w:tc>
      </w:tr>
    </w:tbl>
    <w:p w:rsidR="00CB6D45" w:rsidRDefault="009C6520"/>
    <w:p w:rsidR="0034735C" w:rsidRDefault="0034735C"/>
    <w:p w:rsidR="0034735C" w:rsidRPr="00CC018B" w:rsidRDefault="00CC018B">
      <w:pPr>
        <w:rPr>
          <w:rFonts w:ascii="Arial" w:hAnsi="Arial" w:cs="Arial"/>
          <w:color w:val="474F6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474F60"/>
          <w:sz w:val="25"/>
          <w:szCs w:val="25"/>
        </w:rPr>
        <w:t xml:space="preserve">Source:  </w:t>
      </w:r>
      <w:hyperlink r:id="rId7" w:history="1">
        <w:r w:rsidRPr="005A45F8">
          <w:rPr>
            <w:rStyle w:val="Hyperlink"/>
            <w:rFonts w:ascii="Arial" w:hAnsi="Arial" w:cs="Arial"/>
            <w:i/>
            <w:iCs/>
            <w:sz w:val="21"/>
            <w:szCs w:val="21"/>
            <w:bdr w:val="none" w:sz="0" w:space="0" w:color="auto" w:frame="1"/>
            <w:shd w:val="clear" w:color="auto" w:fill="FFFFFF"/>
          </w:rPr>
          <w:t>Supporting Every Young Learner: Maryland's Guide to Early Childhood Pedagogy Birth to Age 8 </w:t>
        </w:r>
      </w:hyperlink>
      <w:r>
        <w:rPr>
          <w:rFonts w:ascii="Arial" w:hAnsi="Arial" w:cs="Arial"/>
          <w:color w:val="474F60"/>
          <w:sz w:val="21"/>
          <w:szCs w:val="21"/>
          <w:shd w:val="clear" w:color="auto" w:fill="FFFFFF"/>
        </w:rPr>
        <w:t>by Maryland State Department of Education, 2015.   </w:t>
      </w:r>
      <w:r w:rsidRPr="005A45F8">
        <w:rPr>
          <w:rFonts w:ascii="Arial" w:hAnsi="Arial" w:cs="Arial"/>
          <w:sz w:val="21"/>
          <w:szCs w:val="21"/>
          <w:shd w:val="clear" w:color="auto" w:fill="FFFFFF"/>
        </w:rPr>
        <w:t>https://earlychildhood.marylandpublicschools.org/system/files/filedepot/3/pedagogyguide-learningstandards_042015_1.pdf</w:t>
      </w:r>
      <w:r w:rsidR="0034735C">
        <w:rPr>
          <w:rFonts w:ascii="Times" w:hAnsi="Times" w:cs="Times"/>
          <w:color w:val="474F60"/>
          <w:sz w:val="25"/>
          <w:szCs w:val="25"/>
        </w:rPr>
        <w:t xml:space="preserve"> </w:t>
      </w:r>
    </w:p>
    <w:sectPr w:rsidR="0034735C" w:rsidRPr="00CC018B" w:rsidSect="0040558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20" w:rsidRDefault="009C6520" w:rsidP="00405581">
      <w:pPr>
        <w:spacing w:after="0"/>
      </w:pPr>
      <w:r>
        <w:separator/>
      </w:r>
    </w:p>
  </w:endnote>
  <w:endnote w:type="continuationSeparator" w:id="0">
    <w:p w:rsidR="009C6520" w:rsidRDefault="009C6520" w:rsidP="0040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91" w:rsidRDefault="000F0F91">
    <w:pPr>
      <w:pStyle w:val="Footer"/>
    </w:pPr>
    <w:r>
      <w:rPr>
        <w:noProof/>
        <w:lang w:eastAsia="en-US"/>
      </w:rPr>
      <w:drawing>
        <wp:inline distT="0" distB="0" distL="0" distR="0">
          <wp:extent cx="813818" cy="152400"/>
          <wp:effectExtent l="0" t="0" r="5715" b="0"/>
          <wp:docPr id="1" name="Picture 1" descr="Creative Commons BY-NC-SA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sa (sli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8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20" w:rsidRDefault="009C6520" w:rsidP="00405581">
      <w:pPr>
        <w:spacing w:after="0"/>
      </w:pPr>
      <w:r>
        <w:separator/>
      </w:r>
    </w:p>
  </w:footnote>
  <w:footnote w:type="continuationSeparator" w:id="0">
    <w:p w:rsidR="009C6520" w:rsidRDefault="009C6520" w:rsidP="00405581">
      <w:pPr>
        <w:spacing w:after="0"/>
      </w:pPr>
      <w:r>
        <w:continuationSeparator/>
      </w:r>
    </w:p>
  </w:footnote>
  <w:footnote w:id="1">
    <w:p w:rsidR="00405581" w:rsidRDefault="00405581" w:rsidP="00405581">
      <w:pPr>
        <w:pStyle w:val="FootnoteText"/>
      </w:pPr>
      <w:r>
        <w:rPr>
          <w:rStyle w:val="FootnoteReference"/>
        </w:rPr>
        <w:footnoteRef/>
      </w:r>
      <w:r>
        <w:t xml:space="preserve"> A more extensive list is provided in an appendix of the MSDE Standards for Implementing Quality Early Childhood Education Programs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7C" w:rsidRPr="0057497C" w:rsidRDefault="0057497C" w:rsidP="0057497C">
    <w:pPr>
      <w:pStyle w:val="Header"/>
      <w:jc w:val="right"/>
    </w:pPr>
    <w:r>
      <w:rPr>
        <w:noProof/>
        <w:lang w:eastAsia="en-US"/>
      </w:rPr>
      <w:drawing>
        <wp:inline distT="0" distB="0" distL="0" distR="0">
          <wp:extent cx="857250" cy="421360"/>
          <wp:effectExtent l="0" t="0" r="0" b="0"/>
          <wp:docPr id="2" name="Picture 2" descr="Maryland State Department of Education: Equity and Excellenc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de-logo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94" cy="43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E"/>
    <w:multiLevelType w:val="hybridMultilevel"/>
    <w:tmpl w:val="9752C5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" w15:restartNumberingAfterBreak="0">
    <w:nsid w:val="0CAE3303"/>
    <w:multiLevelType w:val="hybridMultilevel"/>
    <w:tmpl w:val="5C382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0E255A83"/>
    <w:multiLevelType w:val="hybridMultilevel"/>
    <w:tmpl w:val="5510A4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" w15:restartNumberingAfterBreak="0">
    <w:nsid w:val="0E603930"/>
    <w:multiLevelType w:val="hybridMultilevel"/>
    <w:tmpl w:val="29608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 w15:restartNumberingAfterBreak="0">
    <w:nsid w:val="16E337AB"/>
    <w:multiLevelType w:val="hybridMultilevel"/>
    <w:tmpl w:val="BDD663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" w15:restartNumberingAfterBreak="0">
    <w:nsid w:val="1B50138A"/>
    <w:multiLevelType w:val="hybridMultilevel"/>
    <w:tmpl w:val="845065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" w15:restartNumberingAfterBreak="0">
    <w:nsid w:val="22B2355F"/>
    <w:multiLevelType w:val="hybridMultilevel"/>
    <w:tmpl w:val="838858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2558696E"/>
    <w:multiLevelType w:val="hybridMultilevel"/>
    <w:tmpl w:val="C308BB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" w15:restartNumberingAfterBreak="0">
    <w:nsid w:val="34A43FB8"/>
    <w:multiLevelType w:val="hybridMultilevel"/>
    <w:tmpl w:val="57F833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502C69A5"/>
    <w:multiLevelType w:val="hybridMultilevel"/>
    <w:tmpl w:val="556A41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" w15:restartNumberingAfterBreak="0">
    <w:nsid w:val="55902EC8"/>
    <w:multiLevelType w:val="hybridMultilevel"/>
    <w:tmpl w:val="E17014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" w15:restartNumberingAfterBreak="0">
    <w:nsid w:val="56B2316D"/>
    <w:multiLevelType w:val="hybridMultilevel"/>
    <w:tmpl w:val="B87ABD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" w15:restartNumberingAfterBreak="0">
    <w:nsid w:val="5EDC5F17"/>
    <w:multiLevelType w:val="hybridMultilevel"/>
    <w:tmpl w:val="756EA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 w15:restartNumberingAfterBreak="0">
    <w:nsid w:val="64F1361D"/>
    <w:multiLevelType w:val="hybridMultilevel"/>
    <w:tmpl w:val="60B2E5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714B13F1"/>
    <w:multiLevelType w:val="hybridMultilevel"/>
    <w:tmpl w:val="883A7D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74EB3CC8"/>
    <w:multiLevelType w:val="hybridMultilevel"/>
    <w:tmpl w:val="0810B2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 w15:restartNumberingAfterBreak="0">
    <w:nsid w:val="7B692C32"/>
    <w:multiLevelType w:val="hybridMultilevel"/>
    <w:tmpl w:val="5E4AA0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I2M7U0MjAzMzdX0lEKTi0uzszPAykwqgUAFy38MSwAAAA="/>
  </w:docVars>
  <w:rsids>
    <w:rsidRoot w:val="00405581"/>
    <w:rsid w:val="00080CFF"/>
    <w:rsid w:val="000F0F91"/>
    <w:rsid w:val="00122E34"/>
    <w:rsid w:val="0030634F"/>
    <w:rsid w:val="0034735C"/>
    <w:rsid w:val="00405581"/>
    <w:rsid w:val="00520178"/>
    <w:rsid w:val="0057497C"/>
    <w:rsid w:val="005A45F8"/>
    <w:rsid w:val="006F17A7"/>
    <w:rsid w:val="009C6520"/>
    <w:rsid w:val="00A05EBB"/>
    <w:rsid w:val="00C1341E"/>
    <w:rsid w:val="00CC018B"/>
    <w:rsid w:val="00D21FBD"/>
    <w:rsid w:val="00DE6254"/>
    <w:rsid w:val="00E347CF"/>
    <w:rsid w:val="00EC707F"/>
    <w:rsid w:val="00FA1F45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DED9E-5671-4719-B4D6-2E272DC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8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558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581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055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01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F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0F9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0F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0F91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lychildhood.marylandpublicschools.org/system/files/filedepot/3/pedagogyguide-learningstandards_042015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amyltoms@yahoo.com</dc:creator>
  <cp:keywords/>
  <dc:description/>
  <cp:lastModifiedBy>Windows User</cp:lastModifiedBy>
  <cp:revision>3</cp:revision>
  <dcterms:created xsi:type="dcterms:W3CDTF">2018-10-25T15:48:00Z</dcterms:created>
  <dcterms:modified xsi:type="dcterms:W3CDTF">2018-10-25T15:51:00Z</dcterms:modified>
</cp:coreProperties>
</file>